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highlight w:val="white"/>
        </w:rPr>
      </w:pPr>
      <w:r w:rsidDel="00000000" w:rsidR="00000000" w:rsidRPr="00000000">
        <w:rPr>
          <w:sz w:val="28"/>
          <w:szCs w:val="28"/>
          <w:highlight w:val="white"/>
          <w:rtl w:val="0"/>
        </w:rPr>
        <w:t xml:space="preserve">Week 12</w:t>
      </w:r>
    </w:p>
    <w:p w:rsidR="00000000" w:rsidDel="00000000" w:rsidP="00000000" w:rsidRDefault="00000000" w:rsidRPr="00000000" w14:paraId="00000002">
      <w:pPr>
        <w:rPr>
          <w:sz w:val="28"/>
          <w:szCs w:val="28"/>
          <w:highlight w:val="white"/>
        </w:rPr>
      </w:pPr>
      <w:r w:rsidDel="00000000" w:rsidR="00000000" w:rsidRPr="00000000">
        <w:rPr>
          <w:sz w:val="28"/>
          <w:szCs w:val="28"/>
          <w:highlight w:val="white"/>
          <w:rtl w:val="0"/>
        </w:rPr>
        <w:t xml:space="preserve">April 17, 2024</w:t>
      </w:r>
    </w:p>
    <w:p w:rsidR="00000000" w:rsidDel="00000000" w:rsidP="00000000" w:rsidRDefault="00000000" w:rsidRPr="00000000" w14:paraId="00000003">
      <w:pPr>
        <w:rPr>
          <w:sz w:val="28"/>
          <w:szCs w:val="28"/>
          <w:highlight w:val="white"/>
        </w:rPr>
      </w:pPr>
      <w:r w:rsidDel="00000000" w:rsidR="00000000" w:rsidRPr="00000000">
        <w:rPr>
          <w:rtl w:val="0"/>
        </w:rPr>
      </w:r>
    </w:p>
    <w:p w:rsidR="00000000" w:rsidDel="00000000" w:rsidP="00000000" w:rsidRDefault="00000000" w:rsidRPr="00000000" w14:paraId="00000004">
      <w:pPr>
        <w:numPr>
          <w:ilvl w:val="0"/>
          <w:numId w:val="2"/>
        </w:numPr>
        <w:ind w:left="720" w:hanging="360"/>
        <w:rPr>
          <w:sz w:val="28"/>
          <w:szCs w:val="28"/>
          <w:highlight w:val="white"/>
        </w:rPr>
      </w:pPr>
      <w:r w:rsidDel="00000000" w:rsidR="00000000" w:rsidRPr="00000000">
        <w:rPr>
          <w:sz w:val="28"/>
          <w:szCs w:val="28"/>
          <w:highlight w:val="white"/>
          <w:rtl w:val="0"/>
        </w:rPr>
        <w:t xml:space="preserve">The worship described in Revelation 4–5 is preparation for the wrath described in Revelation 6–19. (wiersbe)</w:t>
      </w:r>
    </w:p>
    <w:p w:rsidR="00000000" w:rsidDel="00000000" w:rsidP="00000000" w:rsidRDefault="00000000" w:rsidRPr="00000000" w14:paraId="00000005">
      <w:pPr>
        <w:ind w:left="720" w:firstLine="0"/>
        <w:rPr>
          <w:sz w:val="28"/>
          <w:szCs w:val="28"/>
          <w:highlight w:val="white"/>
        </w:rPr>
      </w:pPr>
      <w:r w:rsidDel="00000000" w:rsidR="00000000" w:rsidRPr="00000000">
        <w:rPr>
          <w:rtl w:val="0"/>
        </w:rPr>
      </w:r>
    </w:p>
    <w:p w:rsidR="00000000" w:rsidDel="00000000" w:rsidP="00000000" w:rsidRDefault="00000000" w:rsidRPr="00000000" w14:paraId="00000006">
      <w:pPr>
        <w:rPr>
          <w:sz w:val="28"/>
          <w:szCs w:val="28"/>
          <w:highlight w:val="white"/>
        </w:rPr>
      </w:pPr>
      <w:r w:rsidDel="00000000" w:rsidR="00000000" w:rsidRPr="00000000">
        <w:rPr>
          <w:sz w:val="28"/>
          <w:szCs w:val="28"/>
          <w:highlight w:val="white"/>
          <w:rtl w:val="0"/>
        </w:rPr>
        <w:tab/>
        <w:t xml:space="preserve">Revelation 5:11-14</w:t>
      </w:r>
    </w:p>
    <w:p w:rsidR="00000000" w:rsidDel="00000000" w:rsidP="00000000" w:rsidRDefault="00000000" w:rsidRPr="00000000" w14:paraId="00000007">
      <w:pPr>
        <w:numPr>
          <w:ilvl w:val="0"/>
          <w:numId w:val="6"/>
        </w:numPr>
        <w:ind w:left="1440" w:hanging="360"/>
        <w:rPr>
          <w:sz w:val="28"/>
          <w:szCs w:val="28"/>
          <w:highlight w:val="white"/>
        </w:rPr>
      </w:pPr>
      <w:r w:rsidDel="00000000" w:rsidR="00000000" w:rsidRPr="00000000">
        <w:rPr>
          <w:sz w:val="28"/>
          <w:szCs w:val="28"/>
          <w:highlight w:val="white"/>
          <w:rtl w:val="0"/>
        </w:rPr>
        <w:t xml:space="preserve">11 Then I looked and heard the voice of many angels around the throne, and also of the living creatures and of the elders. Their number was countless thousands, plus thousands of thousands.  12 They said with a loud voice: </w:t>
      </w:r>
    </w:p>
    <w:p w:rsidR="00000000" w:rsidDel="00000000" w:rsidP="00000000" w:rsidRDefault="00000000" w:rsidRPr="00000000" w14:paraId="00000008">
      <w:pPr>
        <w:ind w:left="720" w:firstLine="0"/>
        <w:rPr>
          <w:sz w:val="28"/>
          <w:szCs w:val="28"/>
          <w:highlight w:val="white"/>
        </w:rPr>
      </w:pPr>
      <w:r w:rsidDel="00000000" w:rsidR="00000000" w:rsidRPr="00000000">
        <w:rPr>
          <w:rtl w:val="0"/>
        </w:rPr>
      </w:r>
    </w:p>
    <w:p w:rsidR="00000000" w:rsidDel="00000000" w:rsidP="00000000" w:rsidRDefault="00000000" w:rsidRPr="00000000" w14:paraId="00000009">
      <w:pPr>
        <w:ind w:left="720" w:firstLine="0"/>
        <w:rPr>
          <w:sz w:val="28"/>
          <w:szCs w:val="28"/>
          <w:highlight w:val="white"/>
        </w:rPr>
      </w:pPr>
      <w:r w:rsidDel="00000000" w:rsidR="00000000" w:rsidRPr="00000000">
        <w:rPr>
          <w:sz w:val="28"/>
          <w:szCs w:val="28"/>
          <w:highlight w:val="white"/>
          <w:rtl w:val="0"/>
        </w:rPr>
        <w:t xml:space="preserve">    </w:t>
        <w:tab/>
        <w:t xml:space="preserve">The Lamb who was slaughtered is worthy </w:t>
      </w:r>
    </w:p>
    <w:p w:rsidR="00000000" w:rsidDel="00000000" w:rsidP="00000000" w:rsidRDefault="00000000" w:rsidRPr="00000000" w14:paraId="0000000A">
      <w:pPr>
        <w:ind w:left="720" w:firstLine="0"/>
        <w:rPr>
          <w:sz w:val="28"/>
          <w:szCs w:val="28"/>
          <w:highlight w:val="white"/>
        </w:rPr>
      </w:pPr>
      <w:r w:rsidDel="00000000" w:rsidR="00000000" w:rsidRPr="00000000">
        <w:rPr>
          <w:sz w:val="28"/>
          <w:szCs w:val="28"/>
          <w:highlight w:val="white"/>
          <w:rtl w:val="0"/>
        </w:rPr>
        <w:t xml:space="preserve">   </w:t>
        <w:tab/>
        <w:t xml:space="preserve"> to receive power and riches </w:t>
      </w:r>
    </w:p>
    <w:p w:rsidR="00000000" w:rsidDel="00000000" w:rsidP="00000000" w:rsidRDefault="00000000" w:rsidRPr="00000000" w14:paraId="0000000B">
      <w:pPr>
        <w:ind w:left="720" w:firstLine="0"/>
        <w:rPr>
          <w:sz w:val="28"/>
          <w:szCs w:val="28"/>
          <w:highlight w:val="white"/>
        </w:rPr>
      </w:pPr>
      <w:r w:rsidDel="00000000" w:rsidR="00000000" w:rsidRPr="00000000">
        <w:rPr>
          <w:sz w:val="28"/>
          <w:szCs w:val="28"/>
          <w:highlight w:val="white"/>
          <w:rtl w:val="0"/>
        </w:rPr>
        <w:t xml:space="preserve">    </w:t>
        <w:tab/>
        <w:t xml:space="preserve">and wisdom and strength </w:t>
      </w:r>
    </w:p>
    <w:p w:rsidR="00000000" w:rsidDel="00000000" w:rsidP="00000000" w:rsidRDefault="00000000" w:rsidRPr="00000000" w14:paraId="0000000C">
      <w:pPr>
        <w:ind w:left="720" w:firstLine="0"/>
        <w:rPr>
          <w:sz w:val="28"/>
          <w:szCs w:val="28"/>
          <w:highlight w:val="white"/>
        </w:rPr>
      </w:pPr>
      <w:r w:rsidDel="00000000" w:rsidR="00000000" w:rsidRPr="00000000">
        <w:rPr>
          <w:sz w:val="28"/>
          <w:szCs w:val="28"/>
          <w:highlight w:val="white"/>
          <w:rtl w:val="0"/>
        </w:rPr>
        <w:t xml:space="preserve">    </w:t>
        <w:tab/>
        <w:t xml:space="preserve">and honor and glory and blessing! </w:t>
      </w:r>
    </w:p>
    <w:p w:rsidR="00000000" w:rsidDel="00000000" w:rsidP="00000000" w:rsidRDefault="00000000" w:rsidRPr="00000000" w14:paraId="0000000D">
      <w:pPr>
        <w:ind w:left="1440" w:firstLine="720"/>
        <w:rPr>
          <w:sz w:val="28"/>
          <w:szCs w:val="28"/>
          <w:highlight w:val="white"/>
        </w:rPr>
      </w:pPr>
      <w:r w:rsidDel="00000000" w:rsidR="00000000" w:rsidRPr="00000000">
        <w:rPr>
          <w:sz w:val="28"/>
          <w:szCs w:val="28"/>
          <w:highlight w:val="white"/>
          <w:rtl w:val="0"/>
        </w:rPr>
        <w:t xml:space="preserve">13 I heard every creature in heaven, on earth, under the earth,  on the sea, and everything in them say: </w:t>
      </w:r>
    </w:p>
    <w:p w:rsidR="00000000" w:rsidDel="00000000" w:rsidP="00000000" w:rsidRDefault="00000000" w:rsidRPr="00000000" w14:paraId="0000000E">
      <w:pPr>
        <w:ind w:left="720" w:firstLine="0"/>
        <w:rPr>
          <w:sz w:val="28"/>
          <w:szCs w:val="28"/>
          <w:highlight w:val="white"/>
        </w:rPr>
      </w:pPr>
      <w:r w:rsidDel="00000000" w:rsidR="00000000" w:rsidRPr="00000000">
        <w:rPr>
          <w:rtl w:val="0"/>
        </w:rPr>
      </w:r>
    </w:p>
    <w:p w:rsidR="00000000" w:rsidDel="00000000" w:rsidP="00000000" w:rsidRDefault="00000000" w:rsidRPr="00000000" w14:paraId="0000000F">
      <w:pPr>
        <w:ind w:left="720" w:firstLine="0"/>
        <w:rPr>
          <w:sz w:val="28"/>
          <w:szCs w:val="28"/>
          <w:highlight w:val="white"/>
        </w:rPr>
      </w:pPr>
      <w:r w:rsidDel="00000000" w:rsidR="00000000" w:rsidRPr="00000000">
        <w:rPr>
          <w:sz w:val="28"/>
          <w:szCs w:val="28"/>
          <w:highlight w:val="white"/>
          <w:rtl w:val="0"/>
        </w:rPr>
        <w:t xml:space="preserve">    </w:t>
        <w:tab/>
        <w:t xml:space="preserve">Blessing and honor and glory and dominion </w:t>
      </w:r>
    </w:p>
    <w:p w:rsidR="00000000" w:rsidDel="00000000" w:rsidP="00000000" w:rsidRDefault="00000000" w:rsidRPr="00000000" w14:paraId="00000010">
      <w:pPr>
        <w:ind w:left="720" w:firstLine="0"/>
        <w:rPr>
          <w:sz w:val="28"/>
          <w:szCs w:val="28"/>
          <w:highlight w:val="white"/>
        </w:rPr>
      </w:pPr>
      <w:r w:rsidDel="00000000" w:rsidR="00000000" w:rsidRPr="00000000">
        <w:rPr>
          <w:sz w:val="28"/>
          <w:szCs w:val="28"/>
          <w:highlight w:val="white"/>
          <w:rtl w:val="0"/>
        </w:rPr>
        <w:t xml:space="preserve">   </w:t>
        <w:tab/>
        <w:t xml:space="preserve"> to the One seated on the throne, </w:t>
      </w:r>
    </w:p>
    <w:p w:rsidR="00000000" w:rsidDel="00000000" w:rsidP="00000000" w:rsidRDefault="00000000" w:rsidRPr="00000000" w14:paraId="00000011">
      <w:pPr>
        <w:ind w:left="720" w:firstLine="0"/>
        <w:rPr>
          <w:sz w:val="28"/>
          <w:szCs w:val="28"/>
          <w:highlight w:val="white"/>
        </w:rPr>
      </w:pPr>
      <w:r w:rsidDel="00000000" w:rsidR="00000000" w:rsidRPr="00000000">
        <w:rPr>
          <w:sz w:val="28"/>
          <w:szCs w:val="28"/>
          <w:highlight w:val="white"/>
          <w:rtl w:val="0"/>
        </w:rPr>
        <w:t xml:space="preserve">    </w:t>
        <w:tab/>
        <w:t xml:space="preserve">and to the Lamb, forever and ever! </w:t>
      </w:r>
    </w:p>
    <w:p w:rsidR="00000000" w:rsidDel="00000000" w:rsidP="00000000" w:rsidRDefault="00000000" w:rsidRPr="00000000" w14:paraId="00000012">
      <w:pPr>
        <w:ind w:left="720" w:firstLine="0"/>
        <w:rPr>
          <w:sz w:val="28"/>
          <w:szCs w:val="28"/>
          <w:highlight w:val="white"/>
        </w:rPr>
      </w:pPr>
      <w:r w:rsidDel="00000000" w:rsidR="00000000" w:rsidRPr="00000000">
        <w:rPr>
          <w:rtl w:val="0"/>
        </w:rPr>
      </w:r>
    </w:p>
    <w:p w:rsidR="00000000" w:rsidDel="00000000" w:rsidP="00000000" w:rsidRDefault="00000000" w:rsidRPr="00000000" w14:paraId="00000013">
      <w:pPr>
        <w:ind w:left="1440" w:firstLine="0"/>
        <w:rPr>
          <w:sz w:val="28"/>
          <w:szCs w:val="28"/>
          <w:highlight w:val="white"/>
        </w:rPr>
      </w:pPr>
      <w:r w:rsidDel="00000000" w:rsidR="00000000" w:rsidRPr="00000000">
        <w:rPr>
          <w:sz w:val="28"/>
          <w:szCs w:val="28"/>
          <w:highlight w:val="white"/>
          <w:rtl w:val="0"/>
        </w:rPr>
        <w:t xml:space="preserve">14 The four living creatures said, “Amen,” and the elders fell down and worshiped. </w:t>
      </w:r>
    </w:p>
    <w:p w:rsidR="00000000" w:rsidDel="00000000" w:rsidP="00000000" w:rsidRDefault="00000000" w:rsidRPr="00000000" w14:paraId="00000014">
      <w:pPr>
        <w:ind w:left="720" w:firstLine="0"/>
        <w:rPr>
          <w:sz w:val="28"/>
          <w:szCs w:val="28"/>
          <w:highlight w:val="white"/>
        </w:rPr>
      </w:pPr>
      <w:r w:rsidDel="00000000" w:rsidR="00000000" w:rsidRPr="00000000">
        <w:rPr>
          <w:rtl w:val="0"/>
        </w:rPr>
      </w:r>
    </w:p>
    <w:p w:rsidR="00000000" w:rsidDel="00000000" w:rsidP="00000000" w:rsidRDefault="00000000" w:rsidRPr="00000000" w14:paraId="00000015">
      <w:pPr>
        <w:ind w:left="720" w:firstLine="0"/>
        <w:rPr>
          <w:sz w:val="28"/>
          <w:szCs w:val="28"/>
          <w:highlight w:val="white"/>
        </w:rPr>
      </w:pPr>
      <w:r w:rsidDel="00000000" w:rsidR="00000000" w:rsidRPr="00000000">
        <w:rPr>
          <w:sz w:val="28"/>
          <w:szCs w:val="28"/>
          <w:highlight w:val="white"/>
          <w:rtl w:val="0"/>
        </w:rPr>
        <w:tab/>
        <w:t xml:space="preserve">Vs 11</w:t>
      </w:r>
    </w:p>
    <w:p w:rsidR="00000000" w:rsidDel="00000000" w:rsidP="00000000" w:rsidRDefault="00000000" w:rsidRPr="00000000" w14:paraId="00000016">
      <w:pPr>
        <w:numPr>
          <w:ilvl w:val="0"/>
          <w:numId w:val="12"/>
        </w:numPr>
        <w:ind w:left="2160" w:hanging="360"/>
        <w:rPr>
          <w:sz w:val="28"/>
          <w:szCs w:val="28"/>
          <w:highlight w:val="white"/>
        </w:rPr>
      </w:pPr>
      <w:r w:rsidDel="00000000" w:rsidR="00000000" w:rsidRPr="00000000">
        <w:rPr>
          <w:sz w:val="28"/>
          <w:szCs w:val="28"/>
          <w:highlight w:val="white"/>
          <w:rtl w:val="0"/>
        </w:rPr>
        <w:t xml:space="preserve">John first looks and then hears the voice of many angels around the throne, 4 living creatures, and the elders. </w:t>
      </w:r>
    </w:p>
    <w:p w:rsidR="00000000" w:rsidDel="00000000" w:rsidP="00000000" w:rsidRDefault="00000000" w:rsidRPr="00000000" w14:paraId="00000017">
      <w:pPr>
        <w:numPr>
          <w:ilvl w:val="1"/>
          <w:numId w:val="12"/>
        </w:numPr>
        <w:ind w:left="2880" w:hanging="360"/>
        <w:rPr>
          <w:sz w:val="28"/>
          <w:szCs w:val="28"/>
          <w:highlight w:val="white"/>
        </w:rPr>
      </w:pPr>
      <w:r w:rsidDel="00000000" w:rsidR="00000000" w:rsidRPr="00000000">
        <w:rPr>
          <w:sz w:val="28"/>
          <w:szCs w:val="28"/>
          <w:highlight w:val="white"/>
          <w:rtl w:val="0"/>
        </w:rPr>
        <w:t xml:space="preserve">Countless thousands, plus thousands of thousands.</w:t>
      </w:r>
    </w:p>
    <w:p w:rsidR="00000000" w:rsidDel="00000000" w:rsidP="00000000" w:rsidRDefault="00000000" w:rsidRPr="00000000" w14:paraId="00000018">
      <w:pPr>
        <w:numPr>
          <w:ilvl w:val="2"/>
          <w:numId w:val="12"/>
        </w:numPr>
        <w:ind w:left="3600" w:hanging="360"/>
        <w:rPr>
          <w:sz w:val="28"/>
          <w:szCs w:val="28"/>
          <w:highlight w:val="white"/>
        </w:rPr>
      </w:pPr>
      <w:r w:rsidDel="00000000" w:rsidR="00000000" w:rsidRPr="00000000">
        <w:rPr>
          <w:sz w:val="28"/>
          <w:szCs w:val="28"/>
          <w:highlight w:val="white"/>
          <w:rtl w:val="0"/>
        </w:rPr>
        <w:t xml:space="preserve">____________________________________________________________________________________________________________________________________________________</w:t>
      </w:r>
    </w:p>
    <w:p w:rsidR="00000000" w:rsidDel="00000000" w:rsidP="00000000" w:rsidRDefault="00000000" w:rsidRPr="00000000" w14:paraId="00000019">
      <w:pPr>
        <w:rPr>
          <w:sz w:val="28"/>
          <w:szCs w:val="28"/>
          <w:highlight w:val="white"/>
        </w:rPr>
      </w:pPr>
      <w:r w:rsidDel="00000000" w:rsidR="00000000" w:rsidRPr="00000000">
        <w:rPr>
          <w:rtl w:val="0"/>
        </w:rPr>
      </w:r>
    </w:p>
    <w:p w:rsidR="00000000" w:rsidDel="00000000" w:rsidP="00000000" w:rsidRDefault="00000000" w:rsidRPr="00000000" w14:paraId="0000001A">
      <w:pPr>
        <w:rPr>
          <w:sz w:val="28"/>
          <w:szCs w:val="28"/>
          <w:highlight w:val="white"/>
        </w:rPr>
      </w:pPr>
      <w:r w:rsidDel="00000000" w:rsidR="00000000" w:rsidRPr="00000000">
        <w:rPr>
          <w:sz w:val="28"/>
          <w:szCs w:val="28"/>
          <w:highlight w:val="white"/>
          <w:rtl w:val="0"/>
        </w:rPr>
        <w:tab/>
        <w:t xml:space="preserve">Vs 12 HNTC</w:t>
      </w:r>
    </w:p>
    <w:p w:rsidR="00000000" w:rsidDel="00000000" w:rsidP="00000000" w:rsidRDefault="00000000" w:rsidRPr="00000000" w14:paraId="0000001B">
      <w:pPr>
        <w:numPr>
          <w:ilvl w:val="0"/>
          <w:numId w:val="4"/>
        </w:numPr>
        <w:ind w:left="1440" w:hanging="360"/>
        <w:rPr>
          <w:sz w:val="28"/>
          <w:szCs w:val="28"/>
          <w:highlight w:val="white"/>
        </w:rPr>
      </w:pPr>
      <w:r w:rsidDel="00000000" w:rsidR="00000000" w:rsidRPr="00000000">
        <w:rPr>
          <w:sz w:val="28"/>
          <w:szCs w:val="28"/>
          <w:highlight w:val="white"/>
          <w:rtl w:val="0"/>
        </w:rPr>
        <w:t xml:space="preserve">Power (Greek dynamis)_______________________________</w:t>
      </w:r>
    </w:p>
    <w:p w:rsidR="00000000" w:rsidDel="00000000" w:rsidP="00000000" w:rsidRDefault="00000000" w:rsidRPr="00000000" w14:paraId="0000001C">
      <w:pPr>
        <w:numPr>
          <w:ilvl w:val="0"/>
          <w:numId w:val="4"/>
        </w:numPr>
        <w:ind w:left="1440" w:hanging="360"/>
        <w:rPr>
          <w:sz w:val="28"/>
          <w:szCs w:val="28"/>
          <w:highlight w:val="white"/>
        </w:rPr>
      </w:pPr>
      <w:r w:rsidDel="00000000" w:rsidR="00000000" w:rsidRPr="00000000">
        <w:rPr>
          <w:sz w:val="28"/>
          <w:szCs w:val="28"/>
          <w:highlight w:val="white"/>
          <w:rtl w:val="0"/>
        </w:rPr>
        <w:t xml:space="preserve">Wealth (Greek ploutos) _______________________________</w:t>
      </w:r>
    </w:p>
    <w:p w:rsidR="00000000" w:rsidDel="00000000" w:rsidP="00000000" w:rsidRDefault="00000000" w:rsidRPr="00000000" w14:paraId="0000001D">
      <w:pPr>
        <w:numPr>
          <w:ilvl w:val="0"/>
          <w:numId w:val="4"/>
        </w:numPr>
        <w:ind w:left="1440" w:hanging="360"/>
        <w:rPr>
          <w:sz w:val="28"/>
          <w:szCs w:val="28"/>
          <w:highlight w:val="white"/>
        </w:rPr>
      </w:pPr>
      <w:r w:rsidDel="00000000" w:rsidR="00000000" w:rsidRPr="00000000">
        <w:rPr>
          <w:sz w:val="28"/>
          <w:szCs w:val="28"/>
          <w:highlight w:val="white"/>
          <w:rtl w:val="0"/>
        </w:rPr>
        <w:t xml:space="preserve">Wisdom (Greek sophia) _______________________________</w:t>
      </w:r>
    </w:p>
    <w:p w:rsidR="00000000" w:rsidDel="00000000" w:rsidP="00000000" w:rsidRDefault="00000000" w:rsidRPr="00000000" w14:paraId="0000001E">
      <w:pPr>
        <w:numPr>
          <w:ilvl w:val="0"/>
          <w:numId w:val="4"/>
        </w:numPr>
        <w:ind w:left="1440" w:hanging="360"/>
        <w:rPr>
          <w:sz w:val="28"/>
          <w:szCs w:val="28"/>
          <w:highlight w:val="white"/>
        </w:rPr>
      </w:pPr>
      <w:r w:rsidDel="00000000" w:rsidR="00000000" w:rsidRPr="00000000">
        <w:rPr>
          <w:sz w:val="28"/>
          <w:szCs w:val="28"/>
          <w:highlight w:val="white"/>
          <w:rtl w:val="0"/>
        </w:rPr>
        <w:t xml:space="preserve">Strength (Greek ischys) _______________________________</w:t>
      </w:r>
    </w:p>
    <w:p w:rsidR="00000000" w:rsidDel="00000000" w:rsidP="00000000" w:rsidRDefault="00000000" w:rsidRPr="00000000" w14:paraId="0000001F">
      <w:pPr>
        <w:numPr>
          <w:ilvl w:val="0"/>
          <w:numId w:val="4"/>
        </w:numPr>
        <w:ind w:left="1440" w:hanging="360"/>
        <w:rPr>
          <w:sz w:val="28"/>
          <w:szCs w:val="28"/>
          <w:highlight w:val="white"/>
        </w:rPr>
      </w:pPr>
      <w:r w:rsidDel="00000000" w:rsidR="00000000" w:rsidRPr="00000000">
        <w:rPr>
          <w:sz w:val="28"/>
          <w:szCs w:val="28"/>
          <w:highlight w:val="white"/>
          <w:rtl w:val="0"/>
        </w:rPr>
        <w:t xml:space="preserve">Glory (Greek doxa) ___________________________________</w:t>
      </w:r>
    </w:p>
    <w:p w:rsidR="00000000" w:rsidDel="00000000" w:rsidP="00000000" w:rsidRDefault="00000000" w:rsidRPr="00000000" w14:paraId="00000020">
      <w:pPr>
        <w:numPr>
          <w:ilvl w:val="0"/>
          <w:numId w:val="4"/>
        </w:numPr>
        <w:ind w:left="1440" w:hanging="360"/>
        <w:rPr>
          <w:sz w:val="28"/>
          <w:szCs w:val="28"/>
          <w:highlight w:val="white"/>
        </w:rPr>
      </w:pPr>
      <w:r w:rsidDel="00000000" w:rsidR="00000000" w:rsidRPr="00000000">
        <w:rPr>
          <w:sz w:val="28"/>
          <w:szCs w:val="28"/>
          <w:highlight w:val="white"/>
          <w:rtl w:val="0"/>
        </w:rPr>
        <w:t xml:space="preserve">Praise (Greek eulogia) ________________________________</w:t>
      </w:r>
    </w:p>
    <w:p w:rsidR="00000000" w:rsidDel="00000000" w:rsidP="00000000" w:rsidRDefault="00000000" w:rsidRPr="00000000" w14:paraId="00000021">
      <w:pPr>
        <w:rPr>
          <w:sz w:val="28"/>
          <w:szCs w:val="28"/>
          <w:highlight w:val="white"/>
        </w:rPr>
      </w:pPr>
      <w:r w:rsidDel="00000000" w:rsidR="00000000" w:rsidRPr="00000000">
        <w:rPr>
          <w:rtl w:val="0"/>
        </w:rPr>
      </w:r>
    </w:p>
    <w:p w:rsidR="00000000" w:rsidDel="00000000" w:rsidP="00000000" w:rsidRDefault="00000000" w:rsidRPr="00000000" w14:paraId="00000022">
      <w:pPr>
        <w:rPr>
          <w:sz w:val="28"/>
          <w:szCs w:val="28"/>
          <w:highlight w:val="white"/>
        </w:rPr>
      </w:pPr>
      <w:r w:rsidDel="00000000" w:rsidR="00000000" w:rsidRPr="00000000">
        <w:rPr>
          <w:sz w:val="28"/>
          <w:szCs w:val="28"/>
          <w:highlight w:val="white"/>
          <w:rtl w:val="0"/>
        </w:rPr>
        <w:tab/>
        <w:t xml:space="preserve">Vs 13-14</w:t>
      </w:r>
    </w:p>
    <w:p w:rsidR="00000000" w:rsidDel="00000000" w:rsidP="00000000" w:rsidRDefault="00000000" w:rsidRPr="00000000" w14:paraId="00000023">
      <w:pPr>
        <w:numPr>
          <w:ilvl w:val="0"/>
          <w:numId w:val="10"/>
        </w:numPr>
        <w:ind w:left="1440" w:hanging="360"/>
        <w:rPr>
          <w:sz w:val="28"/>
          <w:szCs w:val="28"/>
          <w:highlight w:val="white"/>
        </w:rPr>
      </w:pPr>
      <w:r w:rsidDel="00000000" w:rsidR="00000000" w:rsidRPr="00000000">
        <w:rPr>
          <w:sz w:val="28"/>
          <w:szCs w:val="28"/>
          <w:highlight w:val="white"/>
          <w:rtl w:val="0"/>
        </w:rPr>
        <w:t xml:space="preserve">John’s perspective continues to pull back to a broader and broader view and now he only hears ALL things singing unto the LORD.</w:t>
      </w:r>
    </w:p>
    <w:p w:rsidR="00000000" w:rsidDel="00000000" w:rsidP="00000000" w:rsidRDefault="00000000" w:rsidRPr="00000000" w14:paraId="00000024">
      <w:pPr>
        <w:numPr>
          <w:ilvl w:val="1"/>
          <w:numId w:val="10"/>
        </w:numPr>
        <w:ind w:left="2160" w:hanging="360"/>
        <w:rPr>
          <w:sz w:val="28"/>
          <w:szCs w:val="28"/>
          <w:highlight w:val="white"/>
        </w:rPr>
      </w:pPr>
      <w:r w:rsidDel="00000000" w:rsidR="00000000" w:rsidRPr="00000000">
        <w:rPr>
          <w:sz w:val="28"/>
          <w:szCs w:val="28"/>
          <w:highlight w:val="white"/>
          <w:rtl w:val="0"/>
        </w:rPr>
        <w:t xml:space="preserve">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5">
      <w:pPr>
        <w:ind w:left="720" w:firstLine="0"/>
        <w:rPr>
          <w:sz w:val="28"/>
          <w:szCs w:val="28"/>
          <w:highlight w:val="white"/>
        </w:rPr>
      </w:pPr>
      <w:r w:rsidDel="00000000" w:rsidR="00000000" w:rsidRPr="00000000">
        <w:rPr>
          <w:sz w:val="28"/>
          <w:szCs w:val="28"/>
          <w:highlight w:val="white"/>
          <w:rtl w:val="0"/>
        </w:rPr>
        <w:t xml:space="preserve">Chapters 4 and 5 proclaim in vivid and confident terms that the world’s destiny is not under the control of some blind fate. We are all in the hands of a loving Father and a Saviour who died for us. Tyndale</w:t>
      </w:r>
    </w:p>
    <w:p w:rsidR="00000000" w:rsidDel="00000000" w:rsidP="00000000" w:rsidRDefault="00000000" w:rsidRPr="00000000" w14:paraId="00000026">
      <w:pPr>
        <w:ind w:left="1440" w:firstLine="0"/>
        <w:rPr>
          <w:sz w:val="28"/>
          <w:szCs w:val="28"/>
          <w:highlight w:val="white"/>
        </w:rPr>
      </w:pPr>
      <w:r w:rsidDel="00000000" w:rsidR="00000000" w:rsidRPr="00000000">
        <w:rPr>
          <w:rtl w:val="0"/>
        </w:rPr>
      </w:r>
    </w:p>
    <w:p w:rsidR="00000000" w:rsidDel="00000000" w:rsidP="00000000" w:rsidRDefault="00000000" w:rsidRPr="00000000" w14:paraId="00000027">
      <w:pPr>
        <w:ind w:left="720" w:firstLine="0"/>
        <w:rPr>
          <w:sz w:val="28"/>
          <w:szCs w:val="28"/>
          <w:highlight w:val="white"/>
        </w:rPr>
      </w:pPr>
      <w:r w:rsidDel="00000000" w:rsidR="00000000" w:rsidRPr="00000000">
        <w:rPr>
          <w:sz w:val="28"/>
          <w:szCs w:val="28"/>
          <w:highlight w:val="white"/>
          <w:rtl w:val="0"/>
        </w:rPr>
        <w:t xml:space="preserve">(Wiersbe) God is long-suffering, but eventually He must judge sin and vindicate His servants.</w:t>
      </w:r>
    </w:p>
    <w:p w:rsidR="00000000" w:rsidDel="00000000" w:rsidP="00000000" w:rsidRDefault="00000000" w:rsidRPr="00000000" w14:paraId="00000028">
      <w:pPr>
        <w:numPr>
          <w:ilvl w:val="0"/>
          <w:numId w:val="5"/>
        </w:numPr>
        <w:ind w:left="2160" w:hanging="360"/>
        <w:rPr>
          <w:sz w:val="28"/>
          <w:szCs w:val="28"/>
          <w:highlight w:val="white"/>
        </w:rPr>
      </w:pPr>
      <w:r w:rsidDel="00000000" w:rsidR="00000000" w:rsidRPr="00000000">
        <w:rPr>
          <w:sz w:val="28"/>
          <w:szCs w:val="28"/>
          <w:highlight w:val="white"/>
          <w:rtl w:val="0"/>
        </w:rPr>
        <w:t xml:space="preserve">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9">
      <w:pPr>
        <w:rPr>
          <w:sz w:val="28"/>
          <w:szCs w:val="28"/>
          <w:highlight w:val="white"/>
        </w:rPr>
      </w:pPr>
      <w:r w:rsidDel="00000000" w:rsidR="00000000" w:rsidRPr="00000000">
        <w:rPr>
          <w:sz w:val="28"/>
          <w:szCs w:val="28"/>
          <w:highlight w:val="white"/>
          <w:rtl w:val="0"/>
        </w:rPr>
        <w:tab/>
        <w:t xml:space="preserve">Ch 6:1-8</w:t>
      </w:r>
    </w:p>
    <w:p w:rsidR="00000000" w:rsidDel="00000000" w:rsidP="00000000" w:rsidRDefault="00000000" w:rsidRPr="00000000" w14:paraId="0000002A">
      <w:pPr>
        <w:numPr>
          <w:ilvl w:val="0"/>
          <w:numId w:val="7"/>
        </w:numPr>
        <w:ind w:left="1440" w:hanging="360"/>
        <w:rPr>
          <w:sz w:val="28"/>
          <w:szCs w:val="28"/>
          <w:highlight w:val="white"/>
        </w:rPr>
      </w:pPr>
      <w:r w:rsidDel="00000000" w:rsidR="00000000" w:rsidRPr="00000000">
        <w:rPr>
          <w:sz w:val="28"/>
          <w:szCs w:val="28"/>
          <w:highlight w:val="white"/>
          <w:rtl w:val="0"/>
        </w:rPr>
        <w:t xml:space="preserve">6 Then I saw  the Lamb open one of the seven  seals, and I heard one of the four living creatures say with a voice like thunder,  “Come!”  i 2 I looked, and there was a white horse.  The horseman on it had a bow;  a crown  was given to him, and he went out as a victor to conquer. </w:t>
      </w:r>
    </w:p>
    <w:p w:rsidR="00000000" w:rsidDel="00000000" w:rsidP="00000000" w:rsidRDefault="00000000" w:rsidRPr="00000000" w14:paraId="0000002B">
      <w:pPr>
        <w:rPr>
          <w:sz w:val="28"/>
          <w:szCs w:val="28"/>
          <w:highlight w:val="white"/>
        </w:rPr>
      </w:pPr>
      <w:r w:rsidDel="00000000" w:rsidR="00000000" w:rsidRPr="00000000">
        <w:rPr>
          <w:rtl w:val="0"/>
        </w:rPr>
      </w:r>
    </w:p>
    <w:p w:rsidR="00000000" w:rsidDel="00000000" w:rsidP="00000000" w:rsidRDefault="00000000" w:rsidRPr="00000000" w14:paraId="0000002C">
      <w:pPr>
        <w:numPr>
          <w:ilvl w:val="0"/>
          <w:numId w:val="7"/>
        </w:numPr>
        <w:ind w:left="1440" w:hanging="360"/>
        <w:rPr>
          <w:sz w:val="28"/>
          <w:szCs w:val="28"/>
          <w:highlight w:val="white"/>
        </w:rPr>
      </w:pPr>
      <w:r w:rsidDel="00000000" w:rsidR="00000000" w:rsidRPr="00000000">
        <w:rPr>
          <w:sz w:val="28"/>
          <w:szCs w:val="28"/>
          <w:highlight w:val="white"/>
          <w:rtl w:val="0"/>
        </w:rPr>
        <w:t xml:space="preserve">The Second Seal</w:t>
      </w:r>
    </w:p>
    <w:p w:rsidR="00000000" w:rsidDel="00000000" w:rsidP="00000000" w:rsidRDefault="00000000" w:rsidRPr="00000000" w14:paraId="0000002D">
      <w:pPr>
        <w:numPr>
          <w:ilvl w:val="0"/>
          <w:numId w:val="7"/>
        </w:numPr>
        <w:ind w:left="1440" w:hanging="360"/>
        <w:rPr>
          <w:sz w:val="28"/>
          <w:szCs w:val="28"/>
          <w:highlight w:val="white"/>
        </w:rPr>
      </w:pPr>
      <w:r w:rsidDel="00000000" w:rsidR="00000000" w:rsidRPr="00000000">
        <w:rPr>
          <w:sz w:val="28"/>
          <w:szCs w:val="28"/>
          <w:highlight w:val="white"/>
          <w:rtl w:val="0"/>
        </w:rPr>
        <w:t xml:space="preserve">3 When He opened the second seal, I heard the second living creature say, “Come!”  o 4 Then another horse went out, a fiery red one,  and its horseman was empowered  to take peace from the earth, so that people would slaughter one another. And a large sword was given to him. </w:t>
      </w:r>
    </w:p>
    <w:p w:rsidR="00000000" w:rsidDel="00000000" w:rsidP="00000000" w:rsidRDefault="00000000" w:rsidRPr="00000000" w14:paraId="0000002E">
      <w:pPr>
        <w:ind w:left="1440" w:firstLine="0"/>
        <w:rPr>
          <w:sz w:val="28"/>
          <w:szCs w:val="28"/>
          <w:highlight w:val="white"/>
        </w:rPr>
      </w:pPr>
      <w:r w:rsidDel="00000000" w:rsidR="00000000" w:rsidRPr="00000000">
        <w:rPr>
          <w:sz w:val="28"/>
          <w:szCs w:val="28"/>
          <w:highlight w:val="white"/>
          <w:rtl w:val="0"/>
        </w:rPr>
        <w:t xml:space="preserve">The Third Seal</w:t>
      </w:r>
    </w:p>
    <w:p w:rsidR="00000000" w:rsidDel="00000000" w:rsidP="00000000" w:rsidRDefault="00000000" w:rsidRPr="00000000" w14:paraId="0000002F">
      <w:pPr>
        <w:numPr>
          <w:ilvl w:val="0"/>
          <w:numId w:val="7"/>
        </w:numPr>
        <w:ind w:left="1440" w:hanging="360"/>
        <w:rPr>
          <w:sz w:val="28"/>
          <w:szCs w:val="28"/>
          <w:highlight w:val="white"/>
        </w:rPr>
      </w:pPr>
      <w:r w:rsidDel="00000000" w:rsidR="00000000" w:rsidRPr="00000000">
        <w:rPr>
          <w:sz w:val="28"/>
          <w:szCs w:val="28"/>
          <w:highlight w:val="white"/>
          <w:rtl w:val="0"/>
        </w:rPr>
        <w:t xml:space="preserve">5 When He opened the third seal, I heard the third living creature say, “Come!”  t And I looked, and there was a black horse.  The horseman on it had a set of scales in his hand.  6 Then I heard something like a voice among the four living creatures say, “A quart of wheat for a denarius, and three quarts of barley for a denarius —but do not harm the olive oil and the wine.” </w:t>
      </w:r>
    </w:p>
    <w:p w:rsidR="00000000" w:rsidDel="00000000" w:rsidP="00000000" w:rsidRDefault="00000000" w:rsidRPr="00000000" w14:paraId="00000030">
      <w:pPr>
        <w:numPr>
          <w:ilvl w:val="0"/>
          <w:numId w:val="7"/>
        </w:numPr>
        <w:ind w:left="1440" w:hanging="360"/>
        <w:rPr>
          <w:sz w:val="28"/>
          <w:szCs w:val="28"/>
          <w:highlight w:val="white"/>
        </w:rPr>
      </w:pPr>
      <w:r w:rsidDel="00000000" w:rsidR="00000000" w:rsidRPr="00000000">
        <w:rPr>
          <w:sz w:val="28"/>
          <w:szCs w:val="28"/>
          <w:highlight w:val="white"/>
          <w:rtl w:val="0"/>
        </w:rPr>
        <w:t xml:space="preserve">The Fourth Seal</w:t>
      </w:r>
    </w:p>
    <w:p w:rsidR="00000000" w:rsidDel="00000000" w:rsidP="00000000" w:rsidRDefault="00000000" w:rsidRPr="00000000" w14:paraId="00000031">
      <w:pPr>
        <w:numPr>
          <w:ilvl w:val="0"/>
          <w:numId w:val="7"/>
        </w:numPr>
        <w:ind w:left="1440" w:hanging="360"/>
        <w:rPr>
          <w:sz w:val="28"/>
          <w:szCs w:val="28"/>
          <w:highlight w:val="white"/>
        </w:rPr>
      </w:pPr>
      <w:r w:rsidDel="00000000" w:rsidR="00000000" w:rsidRPr="00000000">
        <w:rPr>
          <w:sz w:val="28"/>
          <w:szCs w:val="28"/>
          <w:highlight w:val="white"/>
          <w:rtl w:val="0"/>
        </w:rPr>
        <w:t xml:space="preserve">7 When He opened the fourth seal, I heard the voice of the fourth living creature say, “Come!”  z 8 And I looked, and there was a pale green  horse. The horseman on it was named Death, and Hades was following after him.  Authority was given to them over a fourth of the earth, to kill by the sword, by famine, by plague, and by the wild animals of the earth. </w:t>
      </w:r>
    </w:p>
    <w:p w:rsidR="00000000" w:rsidDel="00000000" w:rsidP="00000000" w:rsidRDefault="00000000" w:rsidRPr="00000000" w14:paraId="00000032">
      <w:pPr>
        <w:rPr>
          <w:sz w:val="28"/>
          <w:szCs w:val="28"/>
          <w:highlight w:val="white"/>
        </w:rPr>
      </w:pPr>
      <w:r w:rsidDel="00000000" w:rsidR="00000000" w:rsidRPr="00000000">
        <w:rPr>
          <w:rtl w:val="0"/>
        </w:rPr>
      </w:r>
    </w:p>
    <w:p w:rsidR="00000000" w:rsidDel="00000000" w:rsidP="00000000" w:rsidRDefault="00000000" w:rsidRPr="00000000" w14:paraId="00000033">
      <w:pPr>
        <w:rPr>
          <w:sz w:val="28"/>
          <w:szCs w:val="28"/>
          <w:highlight w:val="white"/>
        </w:rPr>
      </w:pPr>
      <w:r w:rsidDel="00000000" w:rsidR="00000000" w:rsidRPr="00000000">
        <w:rPr>
          <w:sz w:val="28"/>
          <w:szCs w:val="28"/>
          <w:highlight w:val="white"/>
          <w:rtl w:val="0"/>
        </w:rPr>
        <w:tab/>
        <w:t xml:space="preserve">Vs 1-2</w:t>
      </w:r>
    </w:p>
    <w:p w:rsidR="00000000" w:rsidDel="00000000" w:rsidP="00000000" w:rsidRDefault="00000000" w:rsidRPr="00000000" w14:paraId="00000034">
      <w:pPr>
        <w:numPr>
          <w:ilvl w:val="0"/>
          <w:numId w:val="8"/>
        </w:numPr>
        <w:ind w:left="1440" w:hanging="360"/>
        <w:rPr>
          <w:sz w:val="28"/>
          <w:szCs w:val="28"/>
          <w:highlight w:val="white"/>
        </w:rPr>
      </w:pPr>
      <w:r w:rsidDel="00000000" w:rsidR="00000000" w:rsidRPr="00000000">
        <w:rPr>
          <w:sz w:val="28"/>
          <w:szCs w:val="28"/>
          <w:highlight w:val="white"/>
          <w:rtl w:val="0"/>
        </w:rPr>
        <w:t xml:space="preserve">_______________________________________________</w:t>
      </w:r>
    </w:p>
    <w:p w:rsidR="00000000" w:rsidDel="00000000" w:rsidP="00000000" w:rsidRDefault="00000000" w:rsidRPr="00000000" w14:paraId="00000035">
      <w:pPr>
        <w:numPr>
          <w:ilvl w:val="0"/>
          <w:numId w:val="8"/>
        </w:numPr>
        <w:ind w:left="1440" w:hanging="360"/>
        <w:rPr>
          <w:sz w:val="28"/>
          <w:szCs w:val="28"/>
          <w:highlight w:val="white"/>
        </w:rPr>
      </w:pPr>
      <w:r w:rsidDel="00000000" w:rsidR="00000000" w:rsidRPr="00000000">
        <w:rPr>
          <w:sz w:val="28"/>
          <w:szCs w:val="28"/>
          <w:highlight w:val="white"/>
          <w:rtl w:val="0"/>
        </w:rPr>
        <w:t xml:space="preserve">First Seal</w:t>
      </w:r>
    </w:p>
    <w:p w:rsidR="00000000" w:rsidDel="00000000" w:rsidP="00000000" w:rsidRDefault="00000000" w:rsidRPr="00000000" w14:paraId="00000036">
      <w:pPr>
        <w:numPr>
          <w:ilvl w:val="1"/>
          <w:numId w:val="8"/>
        </w:numPr>
        <w:ind w:left="2160" w:hanging="360"/>
        <w:rPr>
          <w:sz w:val="28"/>
          <w:szCs w:val="28"/>
          <w:highlight w:val="white"/>
        </w:rPr>
      </w:pPr>
      <w:r w:rsidDel="00000000" w:rsidR="00000000" w:rsidRPr="00000000">
        <w:rPr>
          <w:sz w:val="28"/>
          <w:szCs w:val="28"/>
          <w:highlight w:val="white"/>
          <w:rtl w:val="0"/>
        </w:rPr>
        <w:t xml:space="preserve">A white horse…</w:t>
      </w:r>
    </w:p>
    <w:p w:rsidR="00000000" w:rsidDel="00000000" w:rsidP="00000000" w:rsidRDefault="00000000" w:rsidRPr="00000000" w14:paraId="00000037">
      <w:pPr>
        <w:numPr>
          <w:ilvl w:val="2"/>
          <w:numId w:val="8"/>
        </w:numPr>
        <w:ind w:left="2880" w:hanging="360"/>
        <w:rPr>
          <w:sz w:val="28"/>
          <w:szCs w:val="28"/>
          <w:highlight w:val="white"/>
        </w:rPr>
      </w:pPr>
      <w:r w:rsidDel="00000000" w:rsidR="00000000" w:rsidRPr="00000000">
        <w:rPr>
          <w:sz w:val="28"/>
          <w:szCs w:val="28"/>
          <w:highlight w:val="white"/>
          <w:rtl w:val="0"/>
        </w:rPr>
        <w:t xml:space="preserve">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8">
      <w:pPr>
        <w:ind w:left="3600" w:firstLine="0"/>
        <w:rPr>
          <w:sz w:val="28"/>
          <w:szCs w:val="28"/>
          <w:highlight w:val="white"/>
        </w:rPr>
      </w:pPr>
      <w:r w:rsidDel="00000000" w:rsidR="00000000" w:rsidRPr="00000000">
        <w:rPr>
          <w:rtl w:val="0"/>
        </w:rPr>
      </w:r>
    </w:p>
    <w:p w:rsidR="00000000" w:rsidDel="00000000" w:rsidP="00000000" w:rsidRDefault="00000000" w:rsidRPr="00000000" w14:paraId="00000039">
      <w:pPr>
        <w:rPr>
          <w:sz w:val="28"/>
          <w:szCs w:val="28"/>
          <w:highlight w:val="white"/>
        </w:rPr>
      </w:pPr>
      <w:r w:rsidDel="00000000" w:rsidR="00000000" w:rsidRPr="00000000">
        <w:rPr>
          <w:rtl w:val="0"/>
        </w:rPr>
      </w:r>
    </w:p>
    <w:p w:rsidR="00000000" w:rsidDel="00000000" w:rsidP="00000000" w:rsidRDefault="00000000" w:rsidRPr="00000000" w14:paraId="0000003A">
      <w:pPr>
        <w:rPr>
          <w:sz w:val="28"/>
          <w:szCs w:val="28"/>
          <w:highlight w:val="white"/>
        </w:rPr>
      </w:pPr>
      <w:r w:rsidDel="00000000" w:rsidR="00000000" w:rsidRPr="00000000">
        <w:rPr>
          <w:sz w:val="28"/>
          <w:szCs w:val="28"/>
          <w:highlight w:val="white"/>
          <w:rtl w:val="0"/>
        </w:rPr>
        <w:tab/>
        <w:t xml:space="preserve">Vs 3-4</w:t>
      </w:r>
    </w:p>
    <w:p w:rsidR="00000000" w:rsidDel="00000000" w:rsidP="00000000" w:rsidRDefault="00000000" w:rsidRPr="00000000" w14:paraId="0000003B">
      <w:pPr>
        <w:numPr>
          <w:ilvl w:val="0"/>
          <w:numId w:val="11"/>
        </w:numPr>
        <w:ind w:left="1440" w:hanging="360"/>
        <w:rPr>
          <w:sz w:val="28"/>
          <w:szCs w:val="28"/>
          <w:highlight w:val="white"/>
        </w:rPr>
      </w:pPr>
      <w:r w:rsidDel="00000000" w:rsidR="00000000" w:rsidRPr="00000000">
        <w:rPr>
          <w:sz w:val="28"/>
          <w:szCs w:val="28"/>
          <w:highlight w:val="white"/>
          <w:rtl w:val="0"/>
        </w:rPr>
        <w:t xml:space="preserve">2nd seal </w:t>
      </w:r>
    </w:p>
    <w:p w:rsidR="00000000" w:rsidDel="00000000" w:rsidP="00000000" w:rsidRDefault="00000000" w:rsidRPr="00000000" w14:paraId="0000003C">
      <w:pPr>
        <w:numPr>
          <w:ilvl w:val="1"/>
          <w:numId w:val="11"/>
        </w:numPr>
        <w:ind w:left="2160" w:hanging="360"/>
        <w:rPr>
          <w:sz w:val="28"/>
          <w:szCs w:val="28"/>
          <w:highlight w:val="white"/>
        </w:rPr>
      </w:pPr>
      <w:r w:rsidDel="00000000" w:rsidR="00000000" w:rsidRPr="00000000">
        <w:rPr>
          <w:sz w:val="28"/>
          <w:szCs w:val="28"/>
          <w:highlight w:val="white"/>
          <w:rtl w:val="0"/>
        </w:rPr>
        <w:t xml:space="preserve">Red horse, for blood and slaughter</w:t>
      </w:r>
    </w:p>
    <w:p w:rsidR="00000000" w:rsidDel="00000000" w:rsidP="00000000" w:rsidRDefault="00000000" w:rsidRPr="00000000" w14:paraId="0000003D">
      <w:pPr>
        <w:numPr>
          <w:ilvl w:val="1"/>
          <w:numId w:val="11"/>
        </w:numPr>
        <w:ind w:left="2160" w:hanging="360"/>
        <w:rPr>
          <w:sz w:val="28"/>
          <w:szCs w:val="28"/>
          <w:highlight w:val="white"/>
        </w:rPr>
      </w:pPr>
      <w:r w:rsidDel="00000000" w:rsidR="00000000" w:rsidRPr="00000000">
        <w:rPr>
          <w:sz w:val="28"/>
          <w:szCs w:val="28"/>
          <w:highlight w:val="white"/>
          <w:rtl w:val="0"/>
        </w:rPr>
        <w:t xml:space="preserve">__________________________________________________________________________________________________________________________________________</w:t>
      </w:r>
    </w:p>
    <w:p w:rsidR="00000000" w:rsidDel="00000000" w:rsidP="00000000" w:rsidRDefault="00000000" w:rsidRPr="00000000" w14:paraId="0000003E">
      <w:pPr>
        <w:rPr>
          <w:sz w:val="28"/>
          <w:szCs w:val="28"/>
          <w:highlight w:val="white"/>
        </w:rPr>
      </w:pPr>
      <w:r w:rsidDel="00000000" w:rsidR="00000000" w:rsidRPr="00000000">
        <w:rPr>
          <w:rtl w:val="0"/>
        </w:rPr>
      </w:r>
    </w:p>
    <w:p w:rsidR="00000000" w:rsidDel="00000000" w:rsidP="00000000" w:rsidRDefault="00000000" w:rsidRPr="00000000" w14:paraId="0000003F">
      <w:pPr>
        <w:rPr>
          <w:sz w:val="28"/>
          <w:szCs w:val="28"/>
          <w:highlight w:val="white"/>
        </w:rPr>
      </w:pPr>
      <w:r w:rsidDel="00000000" w:rsidR="00000000" w:rsidRPr="00000000">
        <w:rPr>
          <w:sz w:val="28"/>
          <w:szCs w:val="28"/>
          <w:highlight w:val="white"/>
          <w:rtl w:val="0"/>
        </w:rPr>
        <w:tab/>
        <w:t xml:space="preserve">Vs 5-6</w:t>
      </w:r>
    </w:p>
    <w:p w:rsidR="00000000" w:rsidDel="00000000" w:rsidP="00000000" w:rsidRDefault="00000000" w:rsidRPr="00000000" w14:paraId="00000040">
      <w:pPr>
        <w:numPr>
          <w:ilvl w:val="0"/>
          <w:numId w:val="3"/>
        </w:numPr>
        <w:ind w:left="1440" w:hanging="360"/>
        <w:rPr>
          <w:sz w:val="28"/>
          <w:szCs w:val="28"/>
          <w:highlight w:val="white"/>
        </w:rPr>
      </w:pPr>
      <w:r w:rsidDel="00000000" w:rsidR="00000000" w:rsidRPr="00000000">
        <w:rPr>
          <w:sz w:val="28"/>
          <w:szCs w:val="28"/>
          <w:highlight w:val="white"/>
          <w:rtl w:val="0"/>
        </w:rPr>
        <w:t xml:space="preserve">3rd seal</w:t>
      </w:r>
    </w:p>
    <w:p w:rsidR="00000000" w:rsidDel="00000000" w:rsidP="00000000" w:rsidRDefault="00000000" w:rsidRPr="00000000" w14:paraId="00000041">
      <w:pPr>
        <w:numPr>
          <w:ilvl w:val="1"/>
          <w:numId w:val="3"/>
        </w:numPr>
        <w:ind w:left="2160" w:hanging="360"/>
        <w:rPr>
          <w:sz w:val="28"/>
          <w:szCs w:val="28"/>
          <w:highlight w:val="white"/>
        </w:rPr>
      </w:pPr>
      <w:r w:rsidDel="00000000" w:rsidR="00000000" w:rsidRPr="00000000">
        <w:rPr>
          <w:sz w:val="28"/>
          <w:szCs w:val="28"/>
          <w:highlight w:val="white"/>
          <w:rtl w:val="0"/>
        </w:rPr>
        <w:t xml:space="preserve">Black horse of famine</w:t>
      </w:r>
    </w:p>
    <w:p w:rsidR="00000000" w:rsidDel="00000000" w:rsidP="00000000" w:rsidRDefault="00000000" w:rsidRPr="00000000" w14:paraId="00000042">
      <w:pPr>
        <w:numPr>
          <w:ilvl w:val="1"/>
          <w:numId w:val="3"/>
        </w:numPr>
        <w:ind w:left="2160" w:hanging="360"/>
        <w:rPr>
          <w:sz w:val="28"/>
          <w:szCs w:val="28"/>
          <w:highlight w:val="white"/>
        </w:rPr>
      </w:pPr>
      <w:r w:rsidDel="00000000" w:rsidR="00000000" w:rsidRPr="00000000">
        <w:rPr>
          <w:sz w:val="28"/>
          <w:szCs w:val="28"/>
          <w:highlight w:val="white"/>
          <w:rtl w:val="0"/>
        </w:rPr>
        <w:t xml:space="preserve">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3">
      <w:pPr>
        <w:rPr>
          <w:sz w:val="28"/>
          <w:szCs w:val="28"/>
          <w:highlight w:val="white"/>
        </w:rPr>
      </w:pPr>
      <w:r w:rsidDel="00000000" w:rsidR="00000000" w:rsidRPr="00000000">
        <w:rPr>
          <w:rtl w:val="0"/>
        </w:rPr>
      </w:r>
    </w:p>
    <w:p w:rsidR="00000000" w:rsidDel="00000000" w:rsidP="00000000" w:rsidRDefault="00000000" w:rsidRPr="00000000" w14:paraId="00000044">
      <w:pPr>
        <w:rPr>
          <w:sz w:val="28"/>
          <w:szCs w:val="28"/>
          <w:highlight w:val="white"/>
        </w:rPr>
      </w:pPr>
      <w:r w:rsidDel="00000000" w:rsidR="00000000" w:rsidRPr="00000000">
        <w:rPr>
          <w:sz w:val="28"/>
          <w:szCs w:val="28"/>
          <w:highlight w:val="white"/>
          <w:rtl w:val="0"/>
        </w:rPr>
        <w:tab/>
        <w:t xml:space="preserve">Vs 7-8</w:t>
      </w:r>
    </w:p>
    <w:p w:rsidR="00000000" w:rsidDel="00000000" w:rsidP="00000000" w:rsidRDefault="00000000" w:rsidRPr="00000000" w14:paraId="00000045">
      <w:pPr>
        <w:numPr>
          <w:ilvl w:val="0"/>
          <w:numId w:val="9"/>
        </w:numPr>
        <w:ind w:left="1440" w:hanging="360"/>
        <w:rPr>
          <w:sz w:val="28"/>
          <w:szCs w:val="28"/>
          <w:highlight w:val="white"/>
        </w:rPr>
      </w:pPr>
      <w:r w:rsidDel="00000000" w:rsidR="00000000" w:rsidRPr="00000000">
        <w:rPr>
          <w:sz w:val="28"/>
          <w:szCs w:val="28"/>
          <w:highlight w:val="white"/>
          <w:rtl w:val="0"/>
        </w:rPr>
        <w:t xml:space="preserve">4th seal</w:t>
      </w:r>
    </w:p>
    <w:p w:rsidR="00000000" w:rsidDel="00000000" w:rsidP="00000000" w:rsidRDefault="00000000" w:rsidRPr="00000000" w14:paraId="00000046">
      <w:pPr>
        <w:numPr>
          <w:ilvl w:val="1"/>
          <w:numId w:val="9"/>
        </w:numPr>
        <w:ind w:left="2160" w:hanging="360"/>
        <w:rPr>
          <w:sz w:val="28"/>
          <w:szCs w:val="28"/>
          <w:highlight w:val="white"/>
          <w:u w:val="none"/>
        </w:rPr>
      </w:pPr>
      <w:r w:rsidDel="00000000" w:rsidR="00000000" w:rsidRPr="00000000">
        <w:rPr>
          <w:sz w:val="28"/>
          <w:szCs w:val="28"/>
          <w:highlight w:val="white"/>
          <w:rtl w:val="0"/>
        </w:rPr>
        <w:t xml:space="preserve">Pale green horse. __________________________________________________________________________________________________________________________________________</w:t>
      </w:r>
    </w:p>
    <w:p w:rsidR="00000000" w:rsidDel="00000000" w:rsidP="00000000" w:rsidRDefault="00000000" w:rsidRPr="00000000" w14:paraId="00000047">
      <w:pPr>
        <w:rPr>
          <w:sz w:val="28"/>
          <w:szCs w:val="28"/>
          <w:highlight w:val="white"/>
        </w:rPr>
      </w:pPr>
      <w:r w:rsidDel="00000000" w:rsidR="00000000" w:rsidRPr="00000000">
        <w:rPr>
          <w:rtl w:val="0"/>
        </w:rPr>
      </w:r>
    </w:p>
    <w:p w:rsidR="00000000" w:rsidDel="00000000" w:rsidP="00000000" w:rsidRDefault="00000000" w:rsidRPr="00000000" w14:paraId="00000048">
      <w:pPr>
        <w:rPr>
          <w:sz w:val="28"/>
          <w:szCs w:val="28"/>
          <w:highlight w:val="white"/>
        </w:rPr>
      </w:pPr>
      <w:r w:rsidDel="00000000" w:rsidR="00000000" w:rsidRPr="00000000">
        <w:rPr>
          <w:sz w:val="28"/>
          <w:szCs w:val="28"/>
          <w:highlight w:val="white"/>
          <w:rtl w:val="0"/>
        </w:rPr>
        <w:tab/>
        <w:t xml:space="preserve">Wiersbe:</w:t>
      </w:r>
    </w:p>
    <w:p w:rsidR="00000000" w:rsidDel="00000000" w:rsidP="00000000" w:rsidRDefault="00000000" w:rsidRPr="00000000" w14:paraId="00000049">
      <w:pPr>
        <w:numPr>
          <w:ilvl w:val="0"/>
          <w:numId w:val="1"/>
        </w:numPr>
        <w:ind w:left="1440" w:hanging="360"/>
        <w:rPr>
          <w:sz w:val="28"/>
          <w:szCs w:val="28"/>
          <w:highlight w:val="white"/>
        </w:rPr>
      </w:pPr>
      <w:r w:rsidDel="00000000" w:rsidR="00000000" w:rsidRPr="00000000">
        <w:rPr>
          <w:sz w:val="28"/>
          <w:szCs w:val="28"/>
          <w:highlight w:val="white"/>
          <w:rtl w:val="0"/>
        </w:rPr>
        <w:t xml:space="preserve">Conquering tyrants who bring the world war, famine, and pestilence are certainly nothing new. Suffering people from the days of the Roman Empire to the most recent war can easily recognize anticipations of these four dreaded horsemen. This is why the Book of Revelation has been a source of encouragement to suffering believers throughout history. As they see the Lamb opening the seals, they realize that God is in control and that His purposes will be accomplished.</w:t>
      </w:r>
    </w:p>
    <w:p w:rsidR="00000000" w:rsidDel="00000000" w:rsidP="00000000" w:rsidRDefault="00000000" w:rsidRPr="00000000" w14:paraId="0000004A">
      <w:pPr>
        <w:ind w:left="1440" w:firstLine="0"/>
        <w:rPr>
          <w:sz w:val="28"/>
          <w:szCs w:val="28"/>
          <w:highlight w:val="white"/>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